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lgerian" w:cs="Algerian" w:eastAsia="Algerian" w:hAnsi="Algerian"/>
          <w:sz w:val="32"/>
          <w:szCs w:val="32"/>
        </w:rPr>
      </w:pPr>
      <w:r w:rsidDel="00000000" w:rsidR="00000000" w:rsidRPr="00000000">
        <w:rPr>
          <w:rFonts w:ascii="Algerian" w:cs="Algerian" w:eastAsia="Algerian" w:hAnsi="Algerian"/>
          <w:sz w:val="32"/>
          <w:szCs w:val="32"/>
          <w:rtl w:val="0"/>
        </w:rPr>
        <w:t xml:space="preserve">South Elgin High School Booster Foundation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32"/>
          <w:szCs w:val="3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Deposit Request</w:t>
      </w:r>
    </w:p>
    <w:p w:rsidR="00000000" w:rsidDel="00000000" w:rsidP="00000000" w:rsidRDefault="00000000" w:rsidRPr="00000000" w14:paraId="00000004">
      <w:pPr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948"/>
          <w:tab w:val="left" w:leader="none" w:pos="10224"/>
        </w:tabs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Make check payable to South Elgin High School Boosters</w:t>
      </w:r>
    </w:p>
    <w:p w:rsidR="00000000" w:rsidDel="00000000" w:rsidP="00000000" w:rsidRDefault="00000000" w:rsidRPr="00000000" w14:paraId="00000006">
      <w:pPr>
        <w:tabs>
          <w:tab w:val="left" w:leader="none" w:pos="3948"/>
          <w:tab w:val="left" w:leader="none" w:pos="10224"/>
        </w:tabs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948"/>
          <w:tab w:val="left" w:leader="none" w:pos="10224"/>
        </w:tabs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CLUB OR ACTIVITY: ________________________________</w:t>
        <w:tab/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769"/>
        <w:gridCol w:w="5928"/>
        <w:gridCol w:w="2543"/>
        <w:tblGridChange w:id="0">
          <w:tblGrid>
            <w:gridCol w:w="1769"/>
            <w:gridCol w:w="5928"/>
            <w:gridCol w:w="2543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Reason (where did this come from)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Amount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Requested: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Style w:val="Title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Cash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Style w:val="Title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Style w:val="Title"/>
              <w:jc w:val="left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Style w:val="Title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Checks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Style w:val="Title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Style w:val="Title"/>
              <w:jc w:val="left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pStyle w:val="Title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Coin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pStyle w:val="Title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Style w:val="Title"/>
              <w:jc w:val="left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right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19">
      <w:pPr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0224"/>
        </w:tabs>
        <w:spacing w:line="36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0224"/>
        </w:tabs>
        <w:spacing w:line="36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Small Explanation of Event or Fundraiser:</w:t>
      </w:r>
    </w:p>
    <w:tbl>
      <w:tblPr>
        <w:tblStyle w:val="Table2"/>
        <w:tblW w:w="102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"/>
        <w:gridCol w:w="9317"/>
        <w:tblGridChange w:id="0">
          <w:tblGrid>
            <w:gridCol w:w="948"/>
            <w:gridCol w:w="9317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D">
            <w:pPr>
              <w:tabs>
                <w:tab w:val="left" w:leader="none" w:pos="10224"/>
              </w:tabs>
              <w:spacing w:line="4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F">
            <w:pPr>
              <w:tabs>
                <w:tab w:val="left" w:leader="none" w:pos="10224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1">
            <w:pPr>
              <w:tabs>
                <w:tab w:val="left" w:leader="none" w:pos="10224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9"/>
        <w:gridCol w:w="8845"/>
        <w:tblGridChange w:id="0">
          <w:tblGrid>
            <w:gridCol w:w="1449"/>
            <w:gridCol w:w="8845"/>
          </w:tblGrid>
        </w:tblGridChange>
      </w:tblGrid>
      <w:tr>
        <w:trPr>
          <w:cantSplit w:val="0"/>
          <w:trHeight w:val="86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6480"/>
                <w:tab w:val="left" w:leader="none" w:pos="10224"/>
              </w:tabs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Signature of coach or authorized agent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6480"/>
                <w:tab w:val="left" w:leader="none" w:pos="10224"/>
              </w:tabs>
              <w:spacing w:line="3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6480"/>
                <w:tab w:val="left" w:leader="none" w:pos="10224"/>
              </w:tabs>
              <w:spacing w:line="3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6480"/>
                <w:tab w:val="left" w:leader="none" w:pos="10224"/>
              </w:tabs>
              <w:spacing w:line="3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leader="none" w:pos="10032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</w:p>
    <w:p w:rsidR="00000000" w:rsidDel="00000000" w:rsidP="00000000" w:rsidRDefault="00000000" w:rsidRPr="00000000" w14:paraId="00000029">
      <w:pPr>
        <w:tabs>
          <w:tab w:val="left" w:leader="none" w:pos="10224"/>
        </w:tabs>
        <w:jc w:val="center"/>
        <w:rPr>
          <w:rFonts w:ascii="Arial" w:cs="Arial" w:eastAsia="Arial" w:hAnsi="Arial"/>
          <w:b w:val="1"/>
          <w:smallCap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For the treasurer’s use only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2A">
      <w:pPr>
        <w:tabs>
          <w:tab w:val="left" w:leader="none" w:pos="10224"/>
        </w:tabs>
        <w:jc w:val="center"/>
        <w:rPr>
          <w:rFonts w:ascii="Arial" w:cs="Arial" w:eastAsia="Arial" w:hAnsi="Arial"/>
          <w:smallCap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Approved: 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ucida Sans"/>
  <w:font w:name="Algeri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60" w:lineRule="auto"/>
      <w:jc w:val="center"/>
    </w:pPr>
    <w:rPr>
      <w:rFonts w:ascii="Lucida Sans" w:cs="Lucida Sans" w:eastAsia="Lucida Sans" w:hAnsi="Lucida Sans"/>
      <w:b w:val="1"/>
      <w:sz w:val="32"/>
      <w:szCs w:val="32"/>
    </w:rPr>
  </w:style>
  <w:style w:type="paragraph" w:styleId="Normal" w:default="1">
    <w:name w:val="Normal"/>
    <w:qFormat w:val="1"/>
    <w:rsid w:val="007F443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7F443B"/>
    <w:pPr>
      <w:spacing w:line="360" w:lineRule="auto"/>
      <w:jc w:val="center"/>
    </w:pPr>
    <w:rPr>
      <w:rFonts w:ascii="Lucida Sans" w:cs="Lucida Sans" w:eastAsia="Lucida Sans" w:hAnsi="Lucida Sans"/>
      <w:b w:val="1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7F443B"/>
    <w:rPr>
      <w:rFonts w:ascii="Lucida Sans" w:cs="Lucida Sans" w:eastAsia="Lucida Sans" w:hAnsi="Lucida Sans"/>
      <w:b w:val="1"/>
      <w:sz w:val="32"/>
      <w:szCs w:val="32"/>
    </w:rPr>
  </w:style>
  <w:style w:type="paragraph" w:styleId="Header">
    <w:name w:val="header"/>
    <w:basedOn w:val="Normal"/>
    <w:link w:val="HeaderChar"/>
    <w:uiPriority w:val="99"/>
    <w:unhideWhenUsed w:val="1"/>
    <w:rsid w:val="007F443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F443B"/>
    <w:rPr>
      <w:rFonts w:ascii="Times New Roman" w:cs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7F443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F443B"/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tWgmIuV4oxrIonFAL8WIoYJMZQ==">CgMxLjAyCGguZ2pkZ3hzOAByITFRNmc3NHYwZVpESjZWMTFEV19pbG51VkVCbUtLSzF4bg==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2023-03-14T18:26:00Z</dcterms:created>
  <dc:creator>Home</dc:creator>
</cp:coreProperties>
</file>